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D2985" w14:textId="77777777" w:rsidR="009D404F" w:rsidRDefault="009D404F" w:rsidP="00C91E88">
      <w:pPr>
        <w:rPr>
          <w:rFonts w:ascii="Times New Roman" w:hAnsi="Times New Roman" w:cs="Times New Roman"/>
          <w:b/>
          <w:bCs/>
          <w:u w:val="single"/>
        </w:rPr>
      </w:pPr>
    </w:p>
    <w:p w14:paraId="764BE614" w14:textId="0E23A263" w:rsidR="00380FD9" w:rsidRDefault="00816CA4" w:rsidP="00C91E88">
      <w:pPr>
        <w:rPr>
          <w:rFonts w:ascii="Times New Roman" w:hAnsi="Times New Roman"/>
          <w:kern w:val="2"/>
          <w:sz w:val="20"/>
          <w:szCs w:val="20"/>
          <w14:ligatures w14:val="standardContextual"/>
        </w:rPr>
      </w:pPr>
      <w:r w:rsidRPr="00154A50">
        <w:rPr>
          <w:rFonts w:ascii="Times New Roman" w:hAnsi="Times New Roman" w:cs="Times New Roman"/>
          <w:b/>
          <w:bCs/>
          <w:u w:val="single"/>
        </w:rPr>
        <w:t>ZP.</w:t>
      </w:r>
      <w:r w:rsidR="00BB4C23">
        <w:rPr>
          <w:rFonts w:ascii="Times New Roman" w:hAnsi="Times New Roman" w:cs="Times New Roman"/>
          <w:b/>
          <w:bCs/>
          <w:u w:val="single"/>
        </w:rPr>
        <w:t>2</w:t>
      </w:r>
      <w:r w:rsidRPr="00154A50">
        <w:rPr>
          <w:rFonts w:ascii="Times New Roman" w:hAnsi="Times New Roman" w:cs="Times New Roman"/>
          <w:b/>
          <w:bCs/>
          <w:u w:val="single"/>
        </w:rPr>
        <w:t>.202</w:t>
      </w:r>
      <w:r w:rsidR="00F66CBC">
        <w:rPr>
          <w:rFonts w:ascii="Times New Roman" w:hAnsi="Times New Roman" w:cs="Times New Roman"/>
          <w:b/>
          <w:bCs/>
          <w:u w:val="single"/>
        </w:rPr>
        <w:t>4</w:t>
      </w:r>
      <w: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66C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Załącznik nr </w:t>
      </w:r>
      <w:r w:rsidR="00C635C4">
        <w:rPr>
          <w:rFonts w:ascii="Times New Roman" w:hAnsi="Times New Roman"/>
          <w:kern w:val="2"/>
          <w:sz w:val="20"/>
          <w:szCs w:val="20"/>
          <w14:ligatures w14:val="standardContextual"/>
        </w:rPr>
        <w:t>4</w:t>
      </w:r>
      <w:r w:rsidR="00C91E88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do Zapytania Ofertowego</w:t>
      </w:r>
    </w:p>
    <w:p w14:paraId="32025EA8" w14:textId="77777777" w:rsidR="009D404F" w:rsidRPr="00380FD9" w:rsidRDefault="009D404F" w:rsidP="00C91E88">
      <w:pPr>
        <w:rPr>
          <w:rFonts w:ascii="Times New Roman" w:hAnsi="Times New Roman"/>
          <w:kern w:val="2"/>
          <w:sz w:val="24"/>
          <w14:ligatures w14:val="standardContextual"/>
        </w:rPr>
      </w:pPr>
    </w:p>
    <w:p w14:paraId="1D4A8C6A" w14:textId="77777777" w:rsidR="00C91E88" w:rsidRPr="00C91E88" w:rsidRDefault="00C91E88" w:rsidP="00C91E88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</w:pPr>
      <w:r w:rsidRPr="00C91E88"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  <w:t>Wykonawca:</w:t>
      </w:r>
    </w:p>
    <w:p w14:paraId="4FF98FF4" w14:textId="77777777" w:rsidR="00C91E88" w:rsidRPr="00C91E88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Nazwa firmy (wykonawcy): _____________________               </w:t>
      </w:r>
    </w:p>
    <w:p w14:paraId="0EDF8C00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310AA6A1" w14:textId="77777777" w:rsidR="00C91E88" w:rsidRPr="00F0386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Adres wykonawcy: ____________________________ </w:t>
      </w:r>
    </w:p>
    <w:p w14:paraId="00A74509" w14:textId="77777777" w:rsidR="00C91E88" w:rsidRPr="00F0386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F03865"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  <w:t>___________________________________________</w:t>
      </w:r>
    </w:p>
    <w:p w14:paraId="2C1015E1" w14:textId="77777777" w:rsidR="00C91E88" w:rsidRPr="00F0386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F03865"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  <w:t>Województwo: _______________________________</w:t>
      </w:r>
    </w:p>
    <w:p w14:paraId="002427A5" w14:textId="77777777" w:rsidR="00C91E88" w:rsidRPr="00F0386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F03865"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  <w:t>NIP: _______________________________________</w:t>
      </w:r>
    </w:p>
    <w:p w14:paraId="061187D3" w14:textId="77777777" w:rsidR="00C91E88" w:rsidRPr="00F0386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F03865"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  <w:t>REGON: ____________________________________</w:t>
      </w:r>
    </w:p>
    <w:p w14:paraId="69945F30" w14:textId="77777777" w:rsidR="00C91E88" w:rsidRPr="00F0386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F03865"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  <w:t>KRS: ______________________________________</w:t>
      </w:r>
    </w:p>
    <w:p w14:paraId="7C14A779" w14:textId="77777777" w:rsidR="00C91E88" w:rsidRPr="00F03865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</w:pPr>
      <w:r w:rsidRPr="00F03865"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  <w:t>___________________________________________</w:t>
      </w:r>
    </w:p>
    <w:p w14:paraId="3F69C5F7" w14:textId="77777777" w:rsidR="00C91E88" w:rsidRPr="00F03865" w:rsidRDefault="00C91E88" w:rsidP="008D1AF3">
      <w:pPr>
        <w:spacing w:after="240" w:line="360" w:lineRule="auto"/>
        <w:ind w:right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</w:pPr>
      <w:r w:rsidRPr="00F03865"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  <w:t>numer telefonu i faksu wykonawcy wraz z numerem kierunkowym</w:t>
      </w:r>
    </w:p>
    <w:p w14:paraId="57DC7C0E" w14:textId="77777777" w:rsidR="00C91E88" w:rsidRPr="00F03865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</w:pPr>
      <w:r w:rsidRPr="00F03865"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  <w:t>__________________________________________</w:t>
      </w:r>
    </w:p>
    <w:p w14:paraId="2E3E2791" w14:textId="5BB2CE67" w:rsidR="00380FD9" w:rsidRPr="00B13F38" w:rsidRDefault="00C91E88" w:rsidP="00B13F38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eastAsia="ar-SA"/>
          <w14:ligatures w14:val="standardContextual"/>
        </w:rPr>
      </w:pPr>
      <w:r w:rsidRPr="00F03865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eastAsia="ar-SA"/>
          <w14:ligatures w14:val="standardContextual"/>
        </w:rPr>
        <w:t>adres e-mail wykonawcy</w:t>
      </w:r>
    </w:p>
    <w:p w14:paraId="3CAA5DAF" w14:textId="3A84F759" w:rsidR="00C91E88" w:rsidRPr="00F03865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u w:val="single"/>
          <w:lang w:eastAsia="ar-SA"/>
          <w14:ligatures w14:val="standardContextual"/>
        </w:rPr>
      </w:pPr>
      <w:r w:rsidRPr="00F03865">
        <w:rPr>
          <w:rFonts w:ascii="Times New Roma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F03865">
        <w:rPr>
          <w:rFonts w:ascii="Times New Roma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eastAsia="ar-SA"/>
          <w14:ligatures w14:val="standardContextual"/>
        </w:rPr>
        <w:tab/>
        <w:t xml:space="preserve">              </w:t>
      </w:r>
      <w:r w:rsidRPr="00F03865">
        <w:rPr>
          <w:rFonts w:ascii="Times New Roma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50A4BB5A" w14:textId="77777777" w:rsidR="00F66CBC" w:rsidRPr="00F03865" w:rsidRDefault="00F66CBC" w:rsidP="00F66CBC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i/>
          <w:iCs/>
          <w:color w:val="000000" w:themeColor="text1"/>
          <w:kern w:val="2"/>
          <w:sz w:val="24"/>
          <w:szCs w:val="24"/>
          <w:lang w:eastAsia="ar-SA"/>
          <w14:ligatures w14:val="standardContextual"/>
        </w:rPr>
      </w:pPr>
    </w:p>
    <w:p w14:paraId="5AB43ECA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 xml:space="preserve">Parafia Rzymskokatolicka pw. Św. Szczepana </w:t>
      </w:r>
      <w:r w:rsidRPr="00F03865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br/>
      </w: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w Skrzynnie</w:t>
      </w:r>
    </w:p>
    <w:p w14:paraId="4FD9B614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Skrzynno, ul. Radomska 7</w:t>
      </w:r>
    </w:p>
    <w:p w14:paraId="6E2B1047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26-432 Wieniawa</w:t>
      </w:r>
    </w:p>
    <w:p w14:paraId="051C6D08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NIP: 799 14 42 173</w:t>
      </w:r>
    </w:p>
    <w:p w14:paraId="2E8F7B7D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REGON: 670 720 770</w:t>
      </w:r>
    </w:p>
    <w:p w14:paraId="51812AFF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tel.: 602-275-909</w:t>
      </w:r>
    </w:p>
    <w:p w14:paraId="635B6881" w14:textId="77777777" w:rsidR="00F66CBC" w:rsidRPr="00F03865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14:ligatures w14:val="standardContextual"/>
        </w:rPr>
      </w:pPr>
      <w:r w:rsidRPr="00F03865">
        <w:rPr>
          <w:rFonts w:ascii="Times New Roman" w:hAnsi="Times New Roman" w:cs="Times New Roman"/>
          <w:bCs/>
          <w:color w:val="000000" w:themeColor="text1"/>
          <w:kern w:val="2"/>
          <w:lang w:eastAsia="zh-CN"/>
          <w14:ligatures w14:val="standardContextual"/>
        </w:rPr>
        <w:t>e-mail:</w:t>
      </w:r>
      <w:r w:rsidRPr="00F03865">
        <w:rPr>
          <w:rFonts w:ascii="Times New Roman" w:hAnsi="Times New Roman" w:cs="Times New Roman"/>
          <w:bCs/>
          <w:color w:val="000000" w:themeColor="text1"/>
          <w:kern w:val="2"/>
          <w:lang w:eastAsia="zh-CN"/>
          <w14:ligatures w14:val="standardContextual"/>
        </w:rPr>
        <w:tab/>
      </w:r>
    </w:p>
    <w:p w14:paraId="70650BEC" w14:textId="77777777" w:rsidR="00D30BF2" w:rsidRPr="00F03865" w:rsidRDefault="00D30BF2" w:rsidP="005D583A">
      <w:pPr>
        <w:spacing w:after="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14:ligatures w14:val="standardContextual"/>
        </w:rPr>
      </w:pPr>
    </w:p>
    <w:p w14:paraId="28D53F44" w14:textId="25049CBF" w:rsidR="00D30BF2" w:rsidRPr="00F03865" w:rsidRDefault="00D30BF2" w:rsidP="00D30BF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</w:pPr>
      <w:r w:rsidRPr="00F038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ar-SA"/>
        </w:rPr>
        <w:t xml:space="preserve">Oświadczenie </w:t>
      </w:r>
      <w:r w:rsidR="004138B7" w:rsidRPr="00F038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ar-SA"/>
        </w:rPr>
        <w:t>W</w:t>
      </w:r>
      <w:r w:rsidRPr="00F038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ar-SA"/>
        </w:rPr>
        <w:t xml:space="preserve">ykonawcy </w:t>
      </w:r>
      <w:r w:rsidR="00337CC5" w:rsidRPr="00F038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ar-SA"/>
        </w:rPr>
        <w:t>o braku podstaw wykluczenia</w:t>
      </w:r>
    </w:p>
    <w:p w14:paraId="17E8E082" w14:textId="77777777" w:rsidR="00D30BF2" w:rsidRPr="00F03865" w:rsidRDefault="00D30BF2" w:rsidP="00D30BF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5E9CCE79" w14:textId="6AE6C220" w:rsidR="007D5705" w:rsidRPr="00526C08" w:rsidRDefault="007D5705" w:rsidP="007D5705">
      <w:pPr>
        <w:tabs>
          <w:tab w:val="center" w:pos="4536"/>
          <w:tab w:val="right" w:pos="9072"/>
        </w:tabs>
        <w:spacing w:after="0"/>
        <w:ind w:right="-2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526C08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Do niniejszego postępowania nie ma zastosowania ustawa z dnia 11 września 2019 r. Prawo zamówień </w:t>
      </w:r>
      <w:r w:rsidRPr="00FD4C0C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publicznych </w:t>
      </w:r>
      <w:r w:rsidR="00FD4C0C" w:rsidRPr="00FD4C0C">
        <w:rPr>
          <w:rFonts w:ascii="Times New Roman" w:hAnsi="Times New Roman" w:cs="Times New Roman"/>
          <w:color w:val="000000" w:themeColor="text1"/>
        </w:rPr>
        <w:t>(t.j. Dz. U. z 2023 r. poz. 1605, 1720</w:t>
      </w:r>
      <w:r w:rsidR="00AC001B">
        <w:rPr>
          <w:rFonts w:ascii="Times New Roman" w:hAnsi="Times New Roman" w:cs="Times New Roman"/>
          <w:color w:val="000000" w:themeColor="text1"/>
        </w:rPr>
        <w:t xml:space="preserve"> z poźn. zm.</w:t>
      </w:r>
      <w:r w:rsidR="00FD4C0C" w:rsidRPr="00FD4C0C">
        <w:rPr>
          <w:rFonts w:ascii="Times New Roman" w:hAnsi="Times New Roman" w:cs="Times New Roman"/>
          <w:color w:val="000000" w:themeColor="text1"/>
        </w:rPr>
        <w:t>).</w:t>
      </w:r>
    </w:p>
    <w:p w14:paraId="40A9DEC2" w14:textId="77777777" w:rsidR="007D5705" w:rsidRPr="00F03865" w:rsidRDefault="007D5705" w:rsidP="007D5705">
      <w:pPr>
        <w:spacing w:after="0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526C08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lastRenderedPageBreak/>
        <w:t xml:space="preserve">Niniejsze postępowanie jest prowadzone jest w sposób konkurencyjny i transparentny, </w:t>
      </w:r>
      <w:r w:rsidRPr="00526C08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br/>
        <w:t>w szczególności z uwzględnieniem § 8 ust. 6 Regulaminu Naboru Wniosków z Rządowego Programu Odbudowy Zabytków.</w:t>
      </w:r>
    </w:p>
    <w:p w14:paraId="4FD39A68" w14:textId="77777777" w:rsidR="007D5705" w:rsidRPr="00526C08" w:rsidRDefault="007D5705" w:rsidP="007D5705">
      <w:pPr>
        <w:spacing w:after="0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</w:p>
    <w:p w14:paraId="03D77122" w14:textId="77777777" w:rsidR="007D5705" w:rsidRPr="00F03865" w:rsidRDefault="007D5705" w:rsidP="007D5705">
      <w:pPr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F03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Przystępując do złożenia </w:t>
      </w:r>
      <w:bookmarkStart w:id="0" w:name="_Hlk139969998"/>
      <w:r w:rsidRPr="00F03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oferty w postępowaniu o </w:t>
      </w:r>
      <w:r w:rsidRPr="00F03865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udzielenie zamówienia publicznego </w:t>
      </w:r>
      <w:r w:rsidRPr="00F03865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br/>
      </w:r>
      <w:r w:rsidRPr="00F0386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  <w:t>w ramach zadania inwestycyjnego pn.:</w:t>
      </w:r>
    </w:p>
    <w:p w14:paraId="78933514" w14:textId="4909B069" w:rsidR="007D5705" w:rsidRPr="007955B4" w:rsidRDefault="007D5705" w:rsidP="003E05F2">
      <w:pPr>
        <w:spacing w:after="0"/>
        <w:jc w:val="center"/>
        <w:rPr>
          <w:rFonts w:ascii="Times New Roman" w:eastAsia="SimSun" w:hAnsi="Times New Roman"/>
          <w:b/>
          <w:bCs/>
          <w:i/>
          <w:iCs/>
          <w:color w:val="000000" w:themeColor="text1"/>
          <w:kern w:val="1"/>
          <w:sz w:val="28"/>
          <w:szCs w:val="28"/>
          <w:u w:val="single"/>
          <w14:ligatures w14:val="standardContextual"/>
        </w:rPr>
      </w:pPr>
      <w:bookmarkStart w:id="1" w:name="_Hlk148617587"/>
      <w:bookmarkEnd w:id="0"/>
      <w:r w:rsidRPr="007955B4">
        <w:rPr>
          <w:rFonts w:ascii="Times New Roman" w:eastAsia="SimSun" w:hAnsi="Times New Roman"/>
          <w:b/>
          <w:bCs/>
          <w:i/>
          <w:iCs/>
          <w:color w:val="000000" w:themeColor="text1"/>
          <w:kern w:val="1"/>
          <w:sz w:val="28"/>
          <w:szCs w:val="28"/>
          <w:u w:val="single"/>
          <w14:ligatures w14:val="standardContextual"/>
        </w:rPr>
        <w:t>„</w:t>
      </w:r>
      <w:r w:rsidR="00DD792F" w:rsidRPr="006C3097">
        <w:rPr>
          <w:rFonts w:ascii="Times New Roman" w:eastAsia="SimSun" w:hAnsi="Times New Roman"/>
          <w:b/>
          <w:bCs/>
          <w:i/>
          <w:iCs/>
          <w:kern w:val="1"/>
          <w:sz w:val="28"/>
          <w:szCs w:val="28"/>
          <w:u w:val="single"/>
          <w14:ligatures w14:val="standardContextual"/>
        </w:rPr>
        <w:t>Aranżacja i rekonstrukcja antepediów i stołów ołtarzowych przy mensach ołtarzy z wnętrza Kościoła Parafialnego pw. Św. Szczepana w Skrzynnie</w:t>
      </w:r>
      <w:r w:rsidRPr="007955B4">
        <w:rPr>
          <w:rFonts w:ascii="Times New Roman" w:eastAsia="SimSun" w:hAnsi="Times New Roman"/>
          <w:b/>
          <w:bCs/>
          <w:i/>
          <w:iCs/>
          <w:color w:val="000000" w:themeColor="text1"/>
          <w:kern w:val="1"/>
          <w:sz w:val="28"/>
          <w:szCs w:val="28"/>
          <w:u w:val="single"/>
          <w14:ligatures w14:val="standardContextual"/>
        </w:rPr>
        <w:t>”</w:t>
      </w:r>
    </w:p>
    <w:bookmarkEnd w:id="1"/>
    <w:p w14:paraId="0E7A0E07" w14:textId="77777777" w:rsidR="004C042A" w:rsidRPr="00F03865" w:rsidRDefault="004C042A" w:rsidP="004C042A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10EFB50A" w14:textId="03E12AA3" w:rsidR="00D30BF2" w:rsidRPr="00F03865" w:rsidRDefault="00D30BF2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</w:pPr>
      <w:r w:rsidRPr="00F03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Ja</w:t>
      </w:r>
      <w:r w:rsidR="00FC3EFF" w:rsidRPr="00F03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F03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(My) niżej podpisany(i), reprezentując(y) firmę, której nazwa jest wskazana w formularzu oferty, jako upoważniony(eni) na piśmie lub wpisany(i) w odpowiednich dokumentach rejestrowych, oświadczam(y), że:</w:t>
      </w:r>
    </w:p>
    <w:p w14:paraId="47FD9E4E" w14:textId="77777777" w:rsidR="009D404F" w:rsidRPr="00F03865" w:rsidRDefault="009D404F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ar-SA"/>
        </w:rPr>
      </w:pPr>
    </w:p>
    <w:p w14:paraId="3FE441A1" w14:textId="77777777" w:rsidR="009D404F" w:rsidRPr="00B26852" w:rsidRDefault="009D404F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5700F408" w14:textId="2BEEB293" w:rsidR="00D30BF2" w:rsidRPr="005765D4" w:rsidRDefault="00D30BF2" w:rsidP="00AE594B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</w:pPr>
      <w:r w:rsidRPr="00576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Nie występują pomiędzy Zamawiającym a Wykonawcą powiazania kapitałowe lub osobowe*.</w:t>
      </w:r>
    </w:p>
    <w:p w14:paraId="063A29BA" w14:textId="77777777" w:rsidR="004138B7" w:rsidRPr="005765D4" w:rsidRDefault="004138B7" w:rsidP="00AE594B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</w:pPr>
    </w:p>
    <w:p w14:paraId="694DF8E0" w14:textId="3595BC74" w:rsidR="004138B7" w:rsidRPr="009B34E0" w:rsidRDefault="004138B7" w:rsidP="00AE594B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76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zachodzą postawy wykluczeniu z postępowania na podstawie art. 7 ust. 1 ustawy z dnia 13 kwietnia 2022 r. o szczególnych rozwiązaniach w zakresie przeciwdziałania wspieraniu agresji na Ukrainę oraz służących ochronie bezpieczeństwa narodowego (Dz. U. z 2022 </w:t>
      </w:r>
      <w:r w:rsidRPr="009B34E0">
        <w:rPr>
          <w:rFonts w:ascii="Times New Roman" w:hAnsi="Times New Roman" w:cs="Times New Roman"/>
          <w:sz w:val="24"/>
          <w:szCs w:val="24"/>
        </w:rPr>
        <w:t>roku, poz. 835 ze zm.)</w:t>
      </w:r>
      <w:r w:rsidR="00F73F99" w:rsidRPr="009B34E0">
        <w:rPr>
          <w:rFonts w:ascii="Times New Roman" w:hAnsi="Times New Roman" w:cs="Times New Roman"/>
          <w:sz w:val="24"/>
          <w:szCs w:val="24"/>
        </w:rPr>
        <w:t>.</w:t>
      </w:r>
    </w:p>
    <w:p w14:paraId="52017718" w14:textId="77777777" w:rsidR="009B34E0" w:rsidRPr="00C85EA7" w:rsidRDefault="009B34E0" w:rsidP="00C85E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597E35E7" w14:textId="4DD38F80" w:rsidR="004138B7" w:rsidRPr="009B34E0" w:rsidRDefault="00082D0D" w:rsidP="00082D0D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3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Nie zachodzą podstawy wykluczenia z postępowania wymienione w Rozdziale </w:t>
      </w:r>
      <w:r w:rsidR="00F25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IX </w:t>
      </w:r>
      <w:r w:rsidRPr="009B34E0">
        <w:rPr>
          <w:rFonts w:ascii="Times New Roman" w:eastAsia="Times New Roman" w:hAnsi="Times New Roman" w:cs="Times New Roman"/>
          <w:sz w:val="24"/>
          <w:szCs w:val="24"/>
          <w:lang w:eastAsia="ar-SA"/>
        </w:rPr>
        <w:t>pkt.3</w:t>
      </w:r>
      <w:r w:rsidR="009B34E0" w:rsidRPr="009B3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Zapytania Ofertowego.</w:t>
      </w:r>
    </w:p>
    <w:p w14:paraId="06305AC9" w14:textId="77777777" w:rsidR="004138B7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47D37772" w14:textId="77777777" w:rsidR="005765D4" w:rsidRDefault="005765D4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7A21662D" w14:textId="77777777" w:rsidR="00CD3510" w:rsidRPr="00F03865" w:rsidRDefault="00CD3510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186A78F8" w14:textId="1266A6EA" w:rsidR="00D30BF2" w:rsidRDefault="008673EF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D30BF2"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</w:p>
    <w:p w14:paraId="0A91559D" w14:textId="77777777" w:rsidR="00F3698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7F173" w14:textId="77777777" w:rsidR="00F3698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2BD784" w14:textId="77777777" w:rsidR="00F3698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D85CAF" w14:textId="77777777" w:rsidR="00CD3510" w:rsidRPr="00D30BF2" w:rsidRDefault="00CD3510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AF8FF2" w14:textId="77777777" w:rsidR="00D30BF2" w:rsidRPr="00D30BF2" w:rsidRDefault="00D30BF2" w:rsidP="008D1AF3">
      <w:pPr>
        <w:widowControl w:val="0"/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35320630" w14:textId="1AF8F3EA" w:rsidR="00D30BF2" w:rsidRPr="00D30BF2" w:rsidRDefault="008673EF" w:rsidP="008D1AF3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5B244005" w14:textId="77777777" w:rsidR="00D30BF2" w:rsidRPr="00D30BF2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 y upoważnionego/ych</w:t>
      </w:r>
    </w:p>
    <w:p w14:paraId="18B8DED4" w14:textId="77777777" w:rsidR="00D30BF2" w:rsidRPr="00D30BF2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p w14:paraId="07492AC9" w14:textId="77777777" w:rsidR="00D30BF2" w:rsidRDefault="00D30BF2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01DE09" w14:textId="77777777" w:rsidR="00CD3510" w:rsidRDefault="00CD3510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64DF1C" w14:textId="77777777" w:rsidR="00CD3510" w:rsidRDefault="00CD3510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A0B17F" w14:textId="77777777" w:rsidR="00CD3510" w:rsidRDefault="00CD3510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513F9BA" w14:textId="77777777" w:rsidR="00720D06" w:rsidRDefault="00720D06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577174C" w14:textId="77777777" w:rsidR="00693B34" w:rsidRPr="00D30BF2" w:rsidRDefault="00693B34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FB043D" w14:textId="3A291CC9" w:rsidR="00D30BF2" w:rsidRPr="00D30BF2" w:rsidRDefault="00D30BF2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</w:t>
      </w: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przygotowaniem</w:t>
      </w:r>
      <w:r w:rsidR="0050583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br/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i przeprowadzeniem procedury wyboru wykonawcy a wykonawcą, polegające w szczególności na:</w:t>
      </w:r>
    </w:p>
    <w:p w14:paraId="64DE59DF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a) uczestniczeniu w spółce jako wspólnik spółki cywilnej lub spółki osobowej,</w:t>
      </w:r>
    </w:p>
    <w:p w14:paraId="412AA551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b) posiadaniu co najmniej 10 % udziałów lub akcji,</w:t>
      </w:r>
    </w:p>
    <w:p w14:paraId="1C14DE15" w14:textId="25F93FDC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c)</w:t>
      </w:r>
      <w:r w:rsidR="00AB59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pełnieniu funkcji członka organu nadzorczego lub zarządzającego, prokurenta, pełnomocnika,</w:t>
      </w:r>
    </w:p>
    <w:p w14:paraId="5D542985" w14:textId="2883D279" w:rsidR="00CF2364" w:rsidRDefault="00D30BF2" w:rsidP="0091688C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0D05EF2" w14:textId="68BC1760" w:rsidR="006B63E9" w:rsidRPr="00380FD9" w:rsidRDefault="006B63E9" w:rsidP="00D30BF2">
      <w:pPr>
        <w:widowControl w:val="0"/>
        <w:suppressAutoHyphens/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6B63E9" w:rsidRPr="00380F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B28" w14:textId="77777777" w:rsidR="00223494" w:rsidRDefault="00223494" w:rsidP="00324066">
      <w:pPr>
        <w:spacing w:after="0" w:line="240" w:lineRule="auto"/>
      </w:pPr>
      <w:r>
        <w:separator/>
      </w:r>
    </w:p>
  </w:endnote>
  <w:endnote w:type="continuationSeparator" w:id="0">
    <w:p w14:paraId="78E2E581" w14:textId="77777777" w:rsidR="00223494" w:rsidRDefault="00223494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E1FA2" w14:textId="25C9C2DF" w:rsidR="007D5705" w:rsidRPr="007D5705" w:rsidRDefault="007D5705" w:rsidP="007D5705">
    <w:pPr>
      <w:pStyle w:val="Stopka"/>
      <w:jc w:val="center"/>
      <w:rPr>
        <w:rFonts w:ascii="Times New Roman" w:hAnsi="Times New Roman" w:cs="Times New Roman"/>
        <w:b/>
        <w:bCs/>
        <w:sz w:val="18"/>
        <w:szCs w:val="18"/>
      </w:rPr>
    </w:pPr>
    <w:bookmarkStart w:id="2" w:name="_Hlk159569535"/>
    <w:bookmarkStart w:id="3" w:name="_Hlk159569536"/>
    <w:bookmarkStart w:id="4" w:name="_Hlk159569543"/>
    <w:bookmarkStart w:id="5" w:name="_Hlk159569544"/>
    <w:r w:rsidRPr="007D5705">
      <w:rPr>
        <w:rFonts w:ascii="Times New Roman" w:hAnsi="Times New Roman" w:cs="Times New Roman"/>
        <w:b/>
        <w:bCs/>
        <w:sz w:val="18"/>
        <w:szCs w:val="18"/>
      </w:rPr>
      <w:t>ZP.</w:t>
    </w:r>
    <w:r w:rsidR="008849CA">
      <w:rPr>
        <w:rFonts w:ascii="Times New Roman" w:hAnsi="Times New Roman" w:cs="Times New Roman"/>
        <w:b/>
        <w:bCs/>
        <w:sz w:val="18"/>
        <w:szCs w:val="18"/>
      </w:rPr>
      <w:t>2</w:t>
    </w:r>
    <w:r w:rsidRPr="007D5705">
      <w:rPr>
        <w:rFonts w:ascii="Times New Roman" w:hAnsi="Times New Roman" w:cs="Times New Roman"/>
        <w:b/>
        <w:bCs/>
        <w:sz w:val="18"/>
        <w:szCs w:val="18"/>
      </w:rPr>
      <w:t>.2024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D1F00" w14:textId="77777777" w:rsidR="00223494" w:rsidRDefault="00223494" w:rsidP="00324066">
      <w:pPr>
        <w:spacing w:after="0" w:line="240" w:lineRule="auto"/>
      </w:pPr>
      <w:r>
        <w:separator/>
      </w:r>
    </w:p>
  </w:footnote>
  <w:footnote w:type="continuationSeparator" w:id="0">
    <w:p w14:paraId="044EF27A" w14:textId="77777777" w:rsidR="00223494" w:rsidRDefault="00223494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23A46" w14:textId="00F40817" w:rsidR="00C321B0" w:rsidRPr="00C321B0" w:rsidRDefault="00C321B0" w:rsidP="00C321B0">
    <w:pPr>
      <w:pStyle w:val="Nagwek"/>
      <w:jc w:val="center"/>
      <w:rPr>
        <w:rFonts w:ascii="Cambria" w:hAnsi="Cambria"/>
        <w:kern w:val="2"/>
        <w:sz w:val="24"/>
        <w14:ligatures w14:val="standardContextual"/>
      </w:rPr>
    </w:pPr>
    <w:r w:rsidRPr="00C321B0">
      <w:rPr>
        <w:rFonts w:ascii="Cambria" w:hAnsi="Cambria"/>
        <w:kern w:val="2"/>
        <w:sz w:val="24"/>
        <w14:ligatures w14:val="standardContextual"/>
      </w:rPr>
      <w:t>RZĄDOWY PROGRAM ODBUDOWY ZABYTKÓW</w:t>
    </w:r>
  </w:p>
  <w:p w14:paraId="73B88835" w14:textId="6CD37A18" w:rsidR="00324066" w:rsidRPr="00DB7464" w:rsidRDefault="00C321B0" w:rsidP="00DB7464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/>
      <w:rPr>
        <w:rFonts w:ascii="Cambria" w:eastAsia="Times New Roman" w:hAnsi="Cambria" w:cs="Cambria"/>
        <w:sz w:val="16"/>
        <w:szCs w:val="16"/>
        <w:lang w:eastAsia="x-none"/>
      </w:rPr>
    </w:pPr>
    <w:r>
      <w:rPr>
        <w:rFonts w:ascii="Cambria" w:eastAsia="Times New Roman" w:hAnsi="Cambria" w:cs="Cambria"/>
        <w:sz w:val="16"/>
        <w:szCs w:val="16"/>
        <w:lang w:eastAsia="x-none"/>
      </w:rPr>
      <w:tab/>
    </w:r>
    <w:r w:rsidRPr="00C321B0">
      <w:rPr>
        <w:rFonts w:ascii="Times New Roman" w:hAnsi="Times New Roman"/>
        <w:noProof/>
        <w:kern w:val="2"/>
        <w:position w:val="31"/>
        <w:sz w:val="20"/>
        <w14:ligatures w14:val="standardContextual"/>
      </w:rPr>
      <w:drawing>
        <wp:inline distT="0" distB="0" distL="0" distR="0" wp14:anchorId="1A9D9889" wp14:editId="2AF16FE0">
          <wp:extent cx="1100267" cy="393192"/>
          <wp:effectExtent l="0" t="0" r="0" b="0"/>
          <wp:docPr id="9765221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267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321B0">
      <w:rPr>
        <w:rFonts w:ascii="Times New Roman" w:hAnsi="Times New Roman"/>
        <w:noProof/>
        <w:kern w:val="2"/>
        <w:sz w:val="20"/>
        <w14:ligatures w14:val="standardContextual"/>
      </w:rPr>
      <w:drawing>
        <wp:inline distT="0" distB="0" distL="0" distR="0" wp14:anchorId="0B5DAF62" wp14:editId="241DEF43">
          <wp:extent cx="1157124" cy="903255"/>
          <wp:effectExtent l="0" t="0" r="0" b="0"/>
          <wp:docPr id="479166952" name="image2.jpeg" descr="cid:image001.jpg@01D6BE94.10024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7124" cy="90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" w15:restartNumberingAfterBreak="0">
    <w:nsid w:val="0E632FA3"/>
    <w:multiLevelType w:val="hybridMultilevel"/>
    <w:tmpl w:val="FC6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2"/>
  </w:num>
  <w:num w:numId="2" w16cid:durableId="114518729">
    <w:abstractNumId w:val="22"/>
  </w:num>
  <w:num w:numId="3" w16cid:durableId="1876190926">
    <w:abstractNumId w:val="4"/>
  </w:num>
  <w:num w:numId="4" w16cid:durableId="677658548">
    <w:abstractNumId w:val="19"/>
  </w:num>
  <w:num w:numId="5" w16cid:durableId="597445439">
    <w:abstractNumId w:val="24"/>
  </w:num>
  <w:num w:numId="6" w16cid:durableId="30306951">
    <w:abstractNumId w:val="0"/>
  </w:num>
  <w:num w:numId="7" w16cid:durableId="2065643954">
    <w:abstractNumId w:val="25"/>
  </w:num>
  <w:num w:numId="8" w16cid:durableId="646936255">
    <w:abstractNumId w:val="8"/>
  </w:num>
  <w:num w:numId="9" w16cid:durableId="1261178979">
    <w:abstractNumId w:val="15"/>
  </w:num>
  <w:num w:numId="10" w16cid:durableId="1586499792">
    <w:abstractNumId w:val="21"/>
  </w:num>
  <w:num w:numId="11" w16cid:durableId="626860853">
    <w:abstractNumId w:val="28"/>
  </w:num>
  <w:num w:numId="12" w16cid:durableId="1842308382">
    <w:abstractNumId w:val="1"/>
  </w:num>
  <w:num w:numId="13" w16cid:durableId="48965128">
    <w:abstractNumId w:val="10"/>
  </w:num>
  <w:num w:numId="14" w16cid:durableId="726299731">
    <w:abstractNumId w:val="26"/>
  </w:num>
  <w:num w:numId="15" w16cid:durableId="1647078349">
    <w:abstractNumId w:val="6"/>
  </w:num>
  <w:num w:numId="16" w16cid:durableId="1534462977">
    <w:abstractNumId w:val="5"/>
  </w:num>
  <w:num w:numId="17" w16cid:durableId="1142849534">
    <w:abstractNumId w:val="29"/>
  </w:num>
  <w:num w:numId="18" w16cid:durableId="340858160">
    <w:abstractNumId w:val="9"/>
  </w:num>
  <w:num w:numId="19" w16cid:durableId="179778632">
    <w:abstractNumId w:val="27"/>
  </w:num>
  <w:num w:numId="20" w16cid:durableId="2101562127">
    <w:abstractNumId w:val="17"/>
  </w:num>
  <w:num w:numId="21" w16cid:durableId="1164472327">
    <w:abstractNumId w:val="23"/>
  </w:num>
  <w:num w:numId="22" w16cid:durableId="510727107">
    <w:abstractNumId w:val="13"/>
  </w:num>
  <w:num w:numId="23" w16cid:durableId="1555387901">
    <w:abstractNumId w:val="16"/>
  </w:num>
  <w:num w:numId="24" w16cid:durableId="1745907430">
    <w:abstractNumId w:val="7"/>
  </w:num>
  <w:num w:numId="25" w16cid:durableId="448940230">
    <w:abstractNumId w:val="3"/>
  </w:num>
  <w:num w:numId="26" w16cid:durableId="2004776966">
    <w:abstractNumId w:val="11"/>
  </w:num>
  <w:num w:numId="27" w16cid:durableId="1625966641">
    <w:abstractNumId w:val="18"/>
  </w:num>
  <w:num w:numId="28" w16cid:durableId="1366053546">
    <w:abstractNumId w:val="20"/>
  </w:num>
  <w:num w:numId="29" w16cid:durableId="1164398097">
    <w:abstractNumId w:val="14"/>
  </w:num>
  <w:num w:numId="30" w16cid:durableId="797451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4445E"/>
    <w:rsid w:val="00063411"/>
    <w:rsid w:val="00082D0D"/>
    <w:rsid w:val="000A2015"/>
    <w:rsid w:val="000C4CAC"/>
    <w:rsid w:val="000D6415"/>
    <w:rsid w:val="000E1B71"/>
    <w:rsid w:val="00102680"/>
    <w:rsid w:val="001038B2"/>
    <w:rsid w:val="00107C21"/>
    <w:rsid w:val="00110ABB"/>
    <w:rsid w:val="001153F6"/>
    <w:rsid w:val="00123F3A"/>
    <w:rsid w:val="00143059"/>
    <w:rsid w:val="00154A50"/>
    <w:rsid w:val="00162CC2"/>
    <w:rsid w:val="00170DA1"/>
    <w:rsid w:val="001824FD"/>
    <w:rsid w:val="00191B72"/>
    <w:rsid w:val="001A03CF"/>
    <w:rsid w:val="001B5A9D"/>
    <w:rsid w:val="00211408"/>
    <w:rsid w:val="00213F18"/>
    <w:rsid w:val="00223494"/>
    <w:rsid w:val="0027629D"/>
    <w:rsid w:val="00277282"/>
    <w:rsid w:val="002C5471"/>
    <w:rsid w:val="00324066"/>
    <w:rsid w:val="00325BAE"/>
    <w:rsid w:val="00337276"/>
    <w:rsid w:val="00337CC5"/>
    <w:rsid w:val="003474DE"/>
    <w:rsid w:val="00363EBB"/>
    <w:rsid w:val="00365D19"/>
    <w:rsid w:val="00380FD9"/>
    <w:rsid w:val="003873F3"/>
    <w:rsid w:val="003960C0"/>
    <w:rsid w:val="003A7C9F"/>
    <w:rsid w:val="003B4537"/>
    <w:rsid w:val="003C08B9"/>
    <w:rsid w:val="003D664B"/>
    <w:rsid w:val="003E00A1"/>
    <w:rsid w:val="003E05F2"/>
    <w:rsid w:val="003F0B07"/>
    <w:rsid w:val="004138B7"/>
    <w:rsid w:val="00446A44"/>
    <w:rsid w:val="00466171"/>
    <w:rsid w:val="004865F0"/>
    <w:rsid w:val="004A5317"/>
    <w:rsid w:val="004C042A"/>
    <w:rsid w:val="004C2C8E"/>
    <w:rsid w:val="0050263B"/>
    <w:rsid w:val="0050583A"/>
    <w:rsid w:val="005728BA"/>
    <w:rsid w:val="005765D4"/>
    <w:rsid w:val="00577392"/>
    <w:rsid w:val="0059208B"/>
    <w:rsid w:val="00592F08"/>
    <w:rsid w:val="005A0E5C"/>
    <w:rsid w:val="005B1813"/>
    <w:rsid w:val="005C1128"/>
    <w:rsid w:val="005C1D06"/>
    <w:rsid w:val="005D583A"/>
    <w:rsid w:val="005D77EA"/>
    <w:rsid w:val="005D7AD2"/>
    <w:rsid w:val="005E7398"/>
    <w:rsid w:val="00632BAF"/>
    <w:rsid w:val="00653F83"/>
    <w:rsid w:val="006541A0"/>
    <w:rsid w:val="00692079"/>
    <w:rsid w:val="00693B34"/>
    <w:rsid w:val="006A183A"/>
    <w:rsid w:val="006B63E9"/>
    <w:rsid w:val="006D0174"/>
    <w:rsid w:val="006E08B4"/>
    <w:rsid w:val="006F1C7B"/>
    <w:rsid w:val="006F74B9"/>
    <w:rsid w:val="00710AD4"/>
    <w:rsid w:val="00711587"/>
    <w:rsid w:val="00712AAC"/>
    <w:rsid w:val="007142A2"/>
    <w:rsid w:val="00720D06"/>
    <w:rsid w:val="00764F5F"/>
    <w:rsid w:val="00776CED"/>
    <w:rsid w:val="0079694C"/>
    <w:rsid w:val="007B38AB"/>
    <w:rsid w:val="007D5705"/>
    <w:rsid w:val="007F2D7F"/>
    <w:rsid w:val="007F78DB"/>
    <w:rsid w:val="00807D4E"/>
    <w:rsid w:val="00816CA4"/>
    <w:rsid w:val="00820584"/>
    <w:rsid w:val="0082580B"/>
    <w:rsid w:val="00827679"/>
    <w:rsid w:val="008673EF"/>
    <w:rsid w:val="00873E93"/>
    <w:rsid w:val="008849CA"/>
    <w:rsid w:val="00893FA7"/>
    <w:rsid w:val="008B67F1"/>
    <w:rsid w:val="008D1AF3"/>
    <w:rsid w:val="008D765D"/>
    <w:rsid w:val="00900594"/>
    <w:rsid w:val="0091688C"/>
    <w:rsid w:val="00916BAB"/>
    <w:rsid w:val="009237FD"/>
    <w:rsid w:val="0092795E"/>
    <w:rsid w:val="0097560C"/>
    <w:rsid w:val="0098426D"/>
    <w:rsid w:val="00986E1C"/>
    <w:rsid w:val="009874E8"/>
    <w:rsid w:val="0099658E"/>
    <w:rsid w:val="009B34E0"/>
    <w:rsid w:val="009D404F"/>
    <w:rsid w:val="00A154C8"/>
    <w:rsid w:val="00A36ECB"/>
    <w:rsid w:val="00A47B90"/>
    <w:rsid w:val="00AA4BD0"/>
    <w:rsid w:val="00AB59CE"/>
    <w:rsid w:val="00AC001B"/>
    <w:rsid w:val="00AE594B"/>
    <w:rsid w:val="00B045D9"/>
    <w:rsid w:val="00B13F38"/>
    <w:rsid w:val="00B14619"/>
    <w:rsid w:val="00B26852"/>
    <w:rsid w:val="00B43A5A"/>
    <w:rsid w:val="00B56A14"/>
    <w:rsid w:val="00B80223"/>
    <w:rsid w:val="00BB4C23"/>
    <w:rsid w:val="00BB5A08"/>
    <w:rsid w:val="00BC205E"/>
    <w:rsid w:val="00BD68A0"/>
    <w:rsid w:val="00BD6DF2"/>
    <w:rsid w:val="00BF7D78"/>
    <w:rsid w:val="00C06D29"/>
    <w:rsid w:val="00C11299"/>
    <w:rsid w:val="00C321B0"/>
    <w:rsid w:val="00C40A5B"/>
    <w:rsid w:val="00C45A3B"/>
    <w:rsid w:val="00C51377"/>
    <w:rsid w:val="00C51C61"/>
    <w:rsid w:val="00C523D2"/>
    <w:rsid w:val="00C635C4"/>
    <w:rsid w:val="00C85EA7"/>
    <w:rsid w:val="00C91E88"/>
    <w:rsid w:val="00CC0483"/>
    <w:rsid w:val="00CD3510"/>
    <w:rsid w:val="00CE77BE"/>
    <w:rsid w:val="00CF2364"/>
    <w:rsid w:val="00D00456"/>
    <w:rsid w:val="00D05647"/>
    <w:rsid w:val="00D14911"/>
    <w:rsid w:val="00D20E29"/>
    <w:rsid w:val="00D30BF2"/>
    <w:rsid w:val="00D55DB8"/>
    <w:rsid w:val="00D75661"/>
    <w:rsid w:val="00DB037A"/>
    <w:rsid w:val="00DB1C96"/>
    <w:rsid w:val="00DB7464"/>
    <w:rsid w:val="00DC0E42"/>
    <w:rsid w:val="00DD792F"/>
    <w:rsid w:val="00DE50E5"/>
    <w:rsid w:val="00DE5C9B"/>
    <w:rsid w:val="00E07B52"/>
    <w:rsid w:val="00E13216"/>
    <w:rsid w:val="00E17EC5"/>
    <w:rsid w:val="00E31CD0"/>
    <w:rsid w:val="00E34681"/>
    <w:rsid w:val="00E42280"/>
    <w:rsid w:val="00E5681B"/>
    <w:rsid w:val="00E62D87"/>
    <w:rsid w:val="00E74848"/>
    <w:rsid w:val="00E90019"/>
    <w:rsid w:val="00E93D20"/>
    <w:rsid w:val="00EA0A93"/>
    <w:rsid w:val="00EA0C97"/>
    <w:rsid w:val="00EA3771"/>
    <w:rsid w:val="00ED223E"/>
    <w:rsid w:val="00ED4C7C"/>
    <w:rsid w:val="00ED5DD9"/>
    <w:rsid w:val="00EF4895"/>
    <w:rsid w:val="00F03865"/>
    <w:rsid w:val="00F25E21"/>
    <w:rsid w:val="00F27703"/>
    <w:rsid w:val="00F36982"/>
    <w:rsid w:val="00F56D66"/>
    <w:rsid w:val="00F66CBC"/>
    <w:rsid w:val="00F73F99"/>
    <w:rsid w:val="00F81E90"/>
    <w:rsid w:val="00F94379"/>
    <w:rsid w:val="00FC3EFF"/>
    <w:rsid w:val="00FD4C0C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2024-10-06T15:22:00Z</dcterms:created>
  <dcterms:modified xsi:type="dcterms:W3CDTF">2024-10-07T07:25:00Z</dcterms:modified>
</cp:coreProperties>
</file>